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F9" w:rsidRPr="00E433C9" w:rsidRDefault="002541F9">
      <w:pPr>
        <w:rPr>
          <w:b/>
        </w:rPr>
      </w:pPr>
      <w:r>
        <w:t xml:space="preserve">                                          </w:t>
      </w:r>
      <w:r w:rsidRPr="00E433C9">
        <w:rPr>
          <w:b/>
        </w:rPr>
        <w:t>ŞANLIURFA AKÇAKALE İLÇE MİLLİ EĞİTİM MÜDÜRLÜĞÜ</w:t>
      </w:r>
    </w:p>
    <w:p w:rsidR="002541F9" w:rsidRPr="00E433C9" w:rsidRDefault="002541F9">
      <w:pPr>
        <w:rPr>
          <w:b/>
        </w:rPr>
      </w:pPr>
      <w:r w:rsidRPr="00E433C9">
        <w:rPr>
          <w:b/>
        </w:rPr>
        <w:t xml:space="preserve">                                           İKİNCİ HAFTA GENEL MESLEKİ CALIŞMA TAKVİMİ</w:t>
      </w:r>
      <w:r>
        <w:t xml:space="preserve">                                                                               </w:t>
      </w:r>
    </w:p>
    <w:tbl>
      <w:tblPr>
        <w:tblStyle w:val="TabloKlavuzu"/>
        <w:tblW w:w="9747" w:type="dxa"/>
        <w:tblInd w:w="-318" w:type="dxa"/>
        <w:tblLook w:val="04A0"/>
      </w:tblPr>
      <w:tblGrid>
        <w:gridCol w:w="1384"/>
        <w:gridCol w:w="1027"/>
        <w:gridCol w:w="2375"/>
        <w:gridCol w:w="4961"/>
      </w:tblGrid>
      <w:tr w:rsidR="002541F9" w:rsidTr="00213D72">
        <w:tc>
          <w:tcPr>
            <w:tcW w:w="1384" w:type="dxa"/>
          </w:tcPr>
          <w:p w:rsidR="002541F9" w:rsidRDefault="002541F9">
            <w:r>
              <w:t>TARİH</w:t>
            </w:r>
          </w:p>
        </w:tc>
        <w:tc>
          <w:tcPr>
            <w:tcW w:w="1027" w:type="dxa"/>
          </w:tcPr>
          <w:p w:rsidR="002541F9" w:rsidRDefault="002541F9">
            <w:r>
              <w:t>ÇALIŞMA SAATİ</w:t>
            </w:r>
          </w:p>
        </w:tc>
        <w:tc>
          <w:tcPr>
            <w:tcW w:w="2375" w:type="dxa"/>
          </w:tcPr>
          <w:p w:rsidR="002541F9" w:rsidRDefault="006B26CD">
            <w:r>
              <w:t>ADI SOYADI</w:t>
            </w:r>
          </w:p>
        </w:tc>
        <w:tc>
          <w:tcPr>
            <w:tcW w:w="4961" w:type="dxa"/>
          </w:tcPr>
          <w:p w:rsidR="002541F9" w:rsidRDefault="002541F9">
            <w:r>
              <w:t>DERSLER/KONULAR</w:t>
            </w:r>
          </w:p>
        </w:tc>
      </w:tr>
      <w:tr w:rsidR="002541F9" w:rsidTr="00213D72">
        <w:tc>
          <w:tcPr>
            <w:tcW w:w="1384" w:type="dxa"/>
          </w:tcPr>
          <w:p w:rsidR="002541F9" w:rsidRDefault="002541F9">
            <w:proofErr w:type="gramStart"/>
            <w:r>
              <w:t>15/06/2015</w:t>
            </w:r>
            <w:proofErr w:type="gramEnd"/>
            <w:r>
              <w:t xml:space="preserve"> PAZARTESİ</w:t>
            </w:r>
          </w:p>
        </w:tc>
        <w:tc>
          <w:tcPr>
            <w:tcW w:w="1027" w:type="dxa"/>
          </w:tcPr>
          <w:p w:rsidR="002541F9" w:rsidRDefault="002541F9">
            <w:proofErr w:type="gramStart"/>
            <w:r>
              <w:t>09:00</w:t>
            </w:r>
            <w:proofErr w:type="gramEnd"/>
          </w:p>
          <w:p w:rsidR="002541F9" w:rsidRDefault="002541F9">
            <w:proofErr w:type="gramStart"/>
            <w:r>
              <w:t>13:00</w:t>
            </w:r>
            <w:proofErr w:type="gramEnd"/>
          </w:p>
        </w:tc>
        <w:tc>
          <w:tcPr>
            <w:tcW w:w="2375" w:type="dxa"/>
          </w:tcPr>
          <w:p w:rsidR="002541F9" w:rsidRDefault="002541F9">
            <w:r>
              <w:t>Mustafa ÇELİKTAŞ</w:t>
            </w:r>
          </w:p>
          <w:p w:rsidR="002541F9" w:rsidRDefault="002541F9">
            <w:r>
              <w:t>İsmail BİRİŞİK</w:t>
            </w:r>
          </w:p>
        </w:tc>
        <w:tc>
          <w:tcPr>
            <w:tcW w:w="4961" w:type="dxa"/>
          </w:tcPr>
          <w:p w:rsidR="002541F9" w:rsidRDefault="002541F9">
            <w:r>
              <w:t>1)</w:t>
            </w:r>
            <w:proofErr w:type="spellStart"/>
            <w:r>
              <w:t>Egitimin</w:t>
            </w:r>
            <w:proofErr w:type="spellEnd"/>
            <w:r>
              <w:t xml:space="preserve"> Güncel Meslekleri (Küreselleşme </w:t>
            </w:r>
            <w:proofErr w:type="gramStart"/>
            <w:r>
              <w:t>Teknolojileri ,İnternet</w:t>
            </w:r>
            <w:proofErr w:type="gramEnd"/>
            <w:r>
              <w:t>,Sosyal Medya Bağlamında)</w:t>
            </w:r>
          </w:p>
          <w:p w:rsidR="002541F9" w:rsidRDefault="002541F9">
            <w:r>
              <w:t>2) Öncü Bir Eğitimci olarak Nurettin TOPÇU ve Eğitim Devamsız.</w:t>
            </w:r>
          </w:p>
        </w:tc>
      </w:tr>
      <w:tr w:rsidR="002541F9" w:rsidTr="00213D72">
        <w:tc>
          <w:tcPr>
            <w:tcW w:w="1384" w:type="dxa"/>
          </w:tcPr>
          <w:p w:rsidR="002541F9" w:rsidRDefault="002541F9">
            <w:proofErr w:type="gramStart"/>
            <w:r>
              <w:t>16/06/2015</w:t>
            </w:r>
            <w:proofErr w:type="gramEnd"/>
          </w:p>
          <w:p w:rsidR="002541F9" w:rsidRDefault="002541F9">
            <w:r>
              <w:t>SALI</w:t>
            </w:r>
          </w:p>
        </w:tc>
        <w:tc>
          <w:tcPr>
            <w:tcW w:w="1027" w:type="dxa"/>
          </w:tcPr>
          <w:p w:rsidR="00213D72" w:rsidRDefault="00213D72" w:rsidP="00213D72">
            <w:proofErr w:type="gramStart"/>
            <w:r>
              <w:t>09:00</w:t>
            </w:r>
            <w:proofErr w:type="gramEnd"/>
          </w:p>
          <w:p w:rsidR="002541F9" w:rsidRDefault="00213D72" w:rsidP="00213D72">
            <w:proofErr w:type="gramStart"/>
            <w:r>
              <w:t>13:00</w:t>
            </w:r>
            <w:proofErr w:type="gramEnd"/>
          </w:p>
        </w:tc>
        <w:tc>
          <w:tcPr>
            <w:tcW w:w="2375" w:type="dxa"/>
          </w:tcPr>
          <w:p w:rsidR="002541F9" w:rsidRDefault="00213D72">
            <w:r>
              <w:t>Halil TEKYILDIZ</w:t>
            </w:r>
          </w:p>
          <w:p w:rsidR="00213D72" w:rsidRDefault="00213D72">
            <w:r>
              <w:t>Selçuk EROL</w:t>
            </w:r>
          </w:p>
        </w:tc>
        <w:tc>
          <w:tcPr>
            <w:tcW w:w="4961" w:type="dxa"/>
          </w:tcPr>
          <w:p w:rsidR="002541F9" w:rsidRDefault="00213D72">
            <w:r>
              <w:t>1)Eğitimde Mesleki Gelişim ve bir Eğitimcinin Başucu Kitapları</w:t>
            </w:r>
          </w:p>
          <w:p w:rsidR="00213D72" w:rsidRDefault="00213D72">
            <w:r>
              <w:t xml:space="preserve">2)Türkiye’de Din Eğitim ve İmam Hatip Okulları (Cumhuriyet Dönemi Din Eğitim Tecrübesi) </w:t>
            </w:r>
          </w:p>
        </w:tc>
      </w:tr>
      <w:tr w:rsidR="00213D72" w:rsidTr="00213D72">
        <w:tc>
          <w:tcPr>
            <w:tcW w:w="1384" w:type="dxa"/>
          </w:tcPr>
          <w:p w:rsidR="00213D72" w:rsidRDefault="00213D72">
            <w:proofErr w:type="gramStart"/>
            <w:r>
              <w:t>17/06/2015</w:t>
            </w:r>
            <w:proofErr w:type="gramEnd"/>
          </w:p>
          <w:p w:rsidR="00213D72" w:rsidRDefault="00213D72">
            <w:r>
              <w:t>ÇARŞAMBA</w:t>
            </w:r>
          </w:p>
        </w:tc>
        <w:tc>
          <w:tcPr>
            <w:tcW w:w="1027" w:type="dxa"/>
          </w:tcPr>
          <w:p w:rsidR="00213D72" w:rsidRDefault="00213D72" w:rsidP="00213D72">
            <w:proofErr w:type="gramStart"/>
            <w:r>
              <w:t>09:00</w:t>
            </w:r>
            <w:proofErr w:type="gramEnd"/>
          </w:p>
          <w:p w:rsidR="00213D72" w:rsidRDefault="00213D72" w:rsidP="00213D72">
            <w:proofErr w:type="gramStart"/>
            <w:r>
              <w:t>13:00</w:t>
            </w:r>
            <w:proofErr w:type="gramEnd"/>
          </w:p>
        </w:tc>
        <w:tc>
          <w:tcPr>
            <w:tcW w:w="2375" w:type="dxa"/>
          </w:tcPr>
          <w:p w:rsidR="00213D72" w:rsidRDefault="00213D72"/>
        </w:tc>
        <w:tc>
          <w:tcPr>
            <w:tcW w:w="4961" w:type="dxa"/>
          </w:tcPr>
          <w:p w:rsidR="00213D72" w:rsidRDefault="00213D72">
            <w:r>
              <w:t>Serbest Etkinlikler(Okullarda)</w:t>
            </w:r>
          </w:p>
        </w:tc>
      </w:tr>
      <w:tr w:rsidR="00213D72" w:rsidTr="00213D72">
        <w:tc>
          <w:tcPr>
            <w:tcW w:w="1384" w:type="dxa"/>
          </w:tcPr>
          <w:p w:rsidR="00213D72" w:rsidRDefault="00213D72">
            <w:proofErr w:type="gramStart"/>
            <w:r>
              <w:t>18/06/2015</w:t>
            </w:r>
            <w:proofErr w:type="gramEnd"/>
          </w:p>
          <w:p w:rsidR="00213D72" w:rsidRDefault="00213D72">
            <w:r>
              <w:t>PERŞEMBE</w:t>
            </w:r>
          </w:p>
        </w:tc>
        <w:tc>
          <w:tcPr>
            <w:tcW w:w="1027" w:type="dxa"/>
          </w:tcPr>
          <w:p w:rsidR="00213D72" w:rsidRDefault="00213D72" w:rsidP="00213D72">
            <w:proofErr w:type="gramStart"/>
            <w:r>
              <w:t>09:00</w:t>
            </w:r>
            <w:proofErr w:type="gramEnd"/>
          </w:p>
          <w:p w:rsidR="00213D72" w:rsidRDefault="00213D72" w:rsidP="00213D72">
            <w:proofErr w:type="gramStart"/>
            <w:r>
              <w:t>13:00</w:t>
            </w:r>
            <w:proofErr w:type="gramEnd"/>
          </w:p>
        </w:tc>
        <w:tc>
          <w:tcPr>
            <w:tcW w:w="2375" w:type="dxa"/>
          </w:tcPr>
          <w:p w:rsidR="00213D72" w:rsidRDefault="00213D72"/>
        </w:tc>
        <w:tc>
          <w:tcPr>
            <w:tcW w:w="4961" w:type="dxa"/>
          </w:tcPr>
          <w:p w:rsidR="00213D72" w:rsidRDefault="00213D72">
            <w:r>
              <w:t>Serbest Etkinlikler(Okullarda)</w:t>
            </w:r>
          </w:p>
        </w:tc>
      </w:tr>
      <w:tr w:rsidR="00213D72" w:rsidTr="00213D72">
        <w:tc>
          <w:tcPr>
            <w:tcW w:w="1384" w:type="dxa"/>
          </w:tcPr>
          <w:p w:rsidR="00213D72" w:rsidRDefault="00213D72">
            <w:proofErr w:type="gramStart"/>
            <w:r>
              <w:t>19/06/2015</w:t>
            </w:r>
            <w:proofErr w:type="gramEnd"/>
          </w:p>
          <w:p w:rsidR="00213D72" w:rsidRDefault="00213D72">
            <w:r>
              <w:t>CUMA</w:t>
            </w:r>
          </w:p>
        </w:tc>
        <w:tc>
          <w:tcPr>
            <w:tcW w:w="1027" w:type="dxa"/>
          </w:tcPr>
          <w:p w:rsidR="00213D72" w:rsidRDefault="00213D72" w:rsidP="00213D72">
            <w:proofErr w:type="gramStart"/>
            <w:r>
              <w:t>09:00</w:t>
            </w:r>
            <w:proofErr w:type="gramEnd"/>
          </w:p>
          <w:p w:rsidR="00213D72" w:rsidRDefault="00213D72" w:rsidP="00213D72">
            <w:proofErr w:type="gramStart"/>
            <w:r>
              <w:t>13:00</w:t>
            </w:r>
            <w:proofErr w:type="gramEnd"/>
          </w:p>
        </w:tc>
        <w:tc>
          <w:tcPr>
            <w:tcW w:w="2375" w:type="dxa"/>
          </w:tcPr>
          <w:p w:rsidR="00213D72" w:rsidRDefault="00213D72"/>
        </w:tc>
        <w:tc>
          <w:tcPr>
            <w:tcW w:w="4961" w:type="dxa"/>
          </w:tcPr>
          <w:p w:rsidR="00213D72" w:rsidRDefault="00213D72">
            <w:r>
              <w:t>Serbest Etkinlikler(Okullarda)</w:t>
            </w:r>
          </w:p>
        </w:tc>
      </w:tr>
    </w:tbl>
    <w:p w:rsidR="002541F9" w:rsidRDefault="002541F9"/>
    <w:sectPr w:rsidR="002541F9" w:rsidSect="00E433C9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1F9"/>
    <w:rsid w:val="00213D72"/>
    <w:rsid w:val="002541F9"/>
    <w:rsid w:val="006B26CD"/>
    <w:rsid w:val="007D3728"/>
    <w:rsid w:val="00B10B79"/>
    <w:rsid w:val="00BF3AD7"/>
    <w:rsid w:val="00E4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ktml</dc:creator>
  <cp:lastModifiedBy>ktml</cp:lastModifiedBy>
  <cp:revision>5</cp:revision>
  <cp:lastPrinted>2015-06-09T06:42:00Z</cp:lastPrinted>
  <dcterms:created xsi:type="dcterms:W3CDTF">2015-06-08T13:02:00Z</dcterms:created>
  <dcterms:modified xsi:type="dcterms:W3CDTF">2015-06-09T12:12:00Z</dcterms:modified>
</cp:coreProperties>
</file>